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23" w:rsidRDefault="00B74B23" w:rsidP="00B74B23">
      <w:pPr>
        <w:jc w:val="center"/>
        <w:rPr>
          <w:rFonts w:ascii="方正小标宋简体" w:eastAsia="方正小标宋简体"/>
          <w:sz w:val="44"/>
          <w:szCs w:val="44"/>
        </w:rPr>
      </w:pPr>
      <w:r w:rsidRPr="00B74B23">
        <w:rPr>
          <w:rFonts w:ascii="方正小标宋简体" w:eastAsia="方正小标宋简体" w:hint="eastAsia"/>
          <w:sz w:val="44"/>
          <w:szCs w:val="44"/>
        </w:rPr>
        <w:t>岭南学院</w:t>
      </w:r>
      <w:r w:rsidRPr="00422A05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812FE4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B74B23">
        <w:rPr>
          <w:rFonts w:ascii="方正小标宋简体" w:eastAsia="方正小标宋简体" w:hint="eastAsia"/>
          <w:sz w:val="44"/>
          <w:szCs w:val="44"/>
        </w:rPr>
        <w:t>学年第</w:t>
      </w:r>
      <w:r w:rsidRPr="00422A05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B74B23">
        <w:rPr>
          <w:rFonts w:ascii="方正小标宋简体" w:eastAsia="方正小标宋简体" w:hint="eastAsia"/>
          <w:sz w:val="44"/>
          <w:szCs w:val="44"/>
        </w:rPr>
        <w:t>学期</w:t>
      </w:r>
      <w:r w:rsidRPr="00422A05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812FE4">
        <w:rPr>
          <w:rFonts w:ascii="Times New Roman" w:eastAsia="方正小标宋简体" w:hAnsi="Times New Roman" w:cs="Times New Roman"/>
          <w:sz w:val="44"/>
          <w:szCs w:val="44"/>
        </w:rPr>
        <w:t>21</w:t>
      </w:r>
      <w:r w:rsidRPr="00B74B23">
        <w:rPr>
          <w:rFonts w:ascii="方正小标宋简体" w:eastAsia="方正小标宋简体" w:hint="eastAsia"/>
          <w:sz w:val="44"/>
          <w:szCs w:val="44"/>
        </w:rPr>
        <w:t>级</w:t>
      </w:r>
    </w:p>
    <w:p w:rsidR="00B74B23" w:rsidRDefault="00B74B23" w:rsidP="00B74B23">
      <w:pPr>
        <w:jc w:val="center"/>
        <w:rPr>
          <w:rFonts w:ascii="方正小标宋简体" w:eastAsia="方正小标宋简体"/>
          <w:sz w:val="44"/>
          <w:szCs w:val="44"/>
        </w:rPr>
      </w:pPr>
      <w:r w:rsidRPr="00B74B23">
        <w:rPr>
          <w:rFonts w:ascii="方正小标宋简体" w:eastAsia="方正小标宋简体" w:hint="eastAsia"/>
          <w:sz w:val="44"/>
          <w:szCs w:val="44"/>
        </w:rPr>
        <w:t>本科生选课</w:t>
      </w:r>
      <w:r w:rsidR="00585133">
        <w:rPr>
          <w:rFonts w:ascii="方正小标宋简体" w:eastAsia="方正小标宋简体" w:hint="eastAsia"/>
          <w:sz w:val="44"/>
          <w:szCs w:val="44"/>
        </w:rPr>
        <w:t>须知</w:t>
      </w:r>
    </w:p>
    <w:p w:rsidR="00422A05" w:rsidRPr="00422A05" w:rsidRDefault="00422A05" w:rsidP="00B74B23">
      <w:pPr>
        <w:jc w:val="center"/>
        <w:rPr>
          <w:rFonts w:ascii="方正小标宋简体" w:eastAsia="方正小标宋简体"/>
          <w:sz w:val="32"/>
          <w:szCs w:val="32"/>
        </w:rPr>
      </w:pPr>
    </w:p>
    <w:p w:rsidR="00556008" w:rsidRPr="00422A05" w:rsidRDefault="00D54F85" w:rsidP="00422A05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422A05">
        <w:rPr>
          <w:rFonts w:ascii="黑体" w:eastAsia="黑体" w:hAnsi="黑体" w:hint="eastAsia"/>
          <w:b/>
          <w:sz w:val="32"/>
          <w:szCs w:val="32"/>
        </w:rPr>
        <w:t>关于必修课导入情况说明</w:t>
      </w:r>
    </w:p>
    <w:p w:rsidR="008463F7" w:rsidRPr="00812FE4" w:rsidRDefault="00D06743" w:rsidP="00812FE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bookmarkStart w:id="0" w:name="_Hlk109982631"/>
      <w:r w:rsidRPr="00B74B23">
        <w:rPr>
          <w:rFonts w:ascii="仿宋_GB2312" w:eastAsia="仿宋_GB2312" w:hAnsiTheme="minorEastAsia" w:hint="eastAsia"/>
          <w:sz w:val="32"/>
          <w:szCs w:val="32"/>
        </w:rPr>
        <w:t>采取统一导入的必修课已于</w:t>
      </w:r>
      <w:r w:rsidRPr="00422A05">
        <w:rPr>
          <w:rFonts w:ascii="Times New Roman" w:eastAsia="仿宋_GB2312" w:hAnsi="Times New Roman" w:cs="Times New Roman" w:hint="eastAsia"/>
          <w:sz w:val="32"/>
          <w:szCs w:val="32"/>
        </w:rPr>
        <w:t>Excel</w:t>
      </w:r>
      <w:r w:rsidRPr="00B74B23">
        <w:rPr>
          <w:rFonts w:ascii="仿宋_GB2312" w:eastAsia="仿宋_GB2312" w:hAnsiTheme="minorEastAsia" w:hint="eastAsia"/>
          <w:sz w:val="32"/>
          <w:szCs w:val="32"/>
        </w:rPr>
        <w:t>课表的备注栏说明，</w:t>
      </w:r>
      <w:r w:rsidR="00EC31C7" w:rsidRPr="00B74B23">
        <w:rPr>
          <w:rFonts w:ascii="仿宋_GB2312" w:eastAsia="仿宋_GB2312" w:hAnsiTheme="minorEastAsia" w:hint="eastAsia"/>
          <w:sz w:val="32"/>
          <w:szCs w:val="32"/>
        </w:rPr>
        <w:t>请学生留意</w:t>
      </w:r>
      <w:r w:rsidR="00556008" w:rsidRPr="00B74B23">
        <w:rPr>
          <w:rFonts w:ascii="仿宋_GB2312" w:eastAsia="仿宋_GB2312" w:hAnsi="宋体" w:hint="eastAsia"/>
          <w:color w:val="000000"/>
          <w:sz w:val="32"/>
          <w:szCs w:val="32"/>
        </w:rPr>
        <w:t>已导入的课程，</w:t>
      </w:r>
      <w:r w:rsidR="00EC31C7" w:rsidRPr="00B74B23">
        <w:rPr>
          <w:rFonts w:ascii="仿宋_GB2312" w:eastAsia="仿宋_GB2312" w:hAnsiTheme="minorEastAsia" w:hint="eastAsia"/>
          <w:sz w:val="32"/>
          <w:szCs w:val="32"/>
        </w:rPr>
        <w:t>并及时登陆系统检查确认结果。</w:t>
      </w:r>
      <w:bookmarkEnd w:id="0"/>
    </w:p>
    <w:p w:rsidR="00672BFB" w:rsidRPr="00422A05" w:rsidRDefault="008463F7" w:rsidP="00422A05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422A05">
        <w:rPr>
          <w:rFonts w:ascii="黑体" w:eastAsia="黑体" w:hAnsi="黑体" w:hint="eastAsia"/>
          <w:b/>
          <w:sz w:val="32"/>
          <w:szCs w:val="32"/>
        </w:rPr>
        <w:t>关于课程《专题讲座》</w:t>
      </w:r>
    </w:p>
    <w:p w:rsidR="00A35104" w:rsidRPr="00B74B23" w:rsidRDefault="006956D3" w:rsidP="00422A05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B74B23">
        <w:rPr>
          <w:rFonts w:ascii="仿宋_GB2312" w:eastAsia="仿宋_GB2312" w:hAnsiTheme="minorEastAsia" w:hint="eastAsia"/>
          <w:sz w:val="32"/>
          <w:szCs w:val="32"/>
        </w:rPr>
        <w:t>学生须在大三学年规定时间内</w:t>
      </w:r>
      <w:r w:rsidR="00F27A81"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自觉主动</w:t>
      </w:r>
      <w:r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参加</w:t>
      </w:r>
      <w:r w:rsidR="00A35104"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符合要求的</w:t>
      </w:r>
      <w:r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讲座至少</w:t>
      </w:r>
      <w:r w:rsidRPr="0030205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8</w:t>
      </w:r>
      <w:r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次</w:t>
      </w:r>
      <w:r w:rsidRPr="00B74B23">
        <w:rPr>
          <w:rFonts w:ascii="仿宋_GB2312" w:eastAsia="仿宋_GB2312" w:hAnsiTheme="minorEastAsia" w:hint="eastAsia"/>
          <w:sz w:val="32"/>
          <w:szCs w:val="32"/>
        </w:rPr>
        <w:t>，</w:t>
      </w:r>
      <w:r w:rsidR="00F27A81" w:rsidRPr="00B74B23">
        <w:rPr>
          <w:rFonts w:ascii="仿宋_GB2312" w:eastAsia="仿宋_GB2312" w:hAnsiTheme="minorEastAsia" w:hint="eastAsia"/>
          <w:sz w:val="32"/>
          <w:szCs w:val="32"/>
        </w:rPr>
        <w:t>并撰写专题讲座心得，连同讲座</w:t>
      </w:r>
      <w:proofErr w:type="gramStart"/>
      <w:r w:rsidR="00F27A81" w:rsidRPr="00B74B23">
        <w:rPr>
          <w:rFonts w:ascii="仿宋_GB2312" w:eastAsia="仿宋_GB2312" w:hAnsiTheme="minorEastAsia" w:hint="eastAsia"/>
          <w:sz w:val="32"/>
          <w:szCs w:val="32"/>
        </w:rPr>
        <w:t>考勤卡</w:t>
      </w:r>
      <w:proofErr w:type="gramEnd"/>
      <w:r w:rsidR="00F27A81" w:rsidRPr="00B74B23">
        <w:rPr>
          <w:rFonts w:ascii="仿宋_GB2312" w:eastAsia="仿宋_GB2312" w:hAnsiTheme="minorEastAsia" w:hint="eastAsia"/>
          <w:sz w:val="32"/>
          <w:szCs w:val="32"/>
        </w:rPr>
        <w:t>于规定时间内一起上交。</w:t>
      </w:r>
      <w:r w:rsidR="00A35104" w:rsidRPr="00B74B23">
        <w:rPr>
          <w:rFonts w:ascii="仿宋_GB2312" w:eastAsia="仿宋_GB2312" w:hAnsiTheme="minorEastAsia" w:hint="eastAsia"/>
          <w:sz w:val="32"/>
          <w:szCs w:val="32"/>
        </w:rPr>
        <w:t>课程具体要求请查阅</w:t>
      </w:r>
      <w:r w:rsidR="00422A05">
        <w:rPr>
          <w:rFonts w:ascii="仿宋_GB2312" w:eastAsia="仿宋_GB2312" w:hAnsiTheme="minorEastAsia" w:hint="eastAsia"/>
          <w:sz w:val="32"/>
          <w:szCs w:val="32"/>
        </w:rPr>
        <w:t>以下</w:t>
      </w:r>
      <w:r w:rsidR="00A35104" w:rsidRPr="00B74B23">
        <w:rPr>
          <w:rFonts w:ascii="仿宋_GB2312" w:eastAsia="仿宋_GB2312" w:hAnsiTheme="minorEastAsia" w:hint="eastAsia"/>
          <w:sz w:val="32"/>
          <w:szCs w:val="32"/>
        </w:rPr>
        <w:t>网页“岭南学院本科生必修课程《专题讲座》管理规定”</w:t>
      </w:r>
      <w:r w:rsidR="00422A05">
        <w:rPr>
          <w:rFonts w:ascii="仿宋_GB2312" w:eastAsia="仿宋_GB2312" w:hAnsiTheme="minorEastAsia" w:hint="eastAsia"/>
          <w:sz w:val="32"/>
          <w:szCs w:val="32"/>
        </w:rPr>
        <w:t>。</w:t>
      </w:r>
      <w:r w:rsidR="00A35104" w:rsidRPr="00422A05">
        <w:rPr>
          <w:rFonts w:ascii="Times New Roman" w:eastAsia="仿宋_GB2312" w:hAnsi="Times New Roman" w:cs="Times New Roman" w:hint="eastAsia"/>
          <w:sz w:val="32"/>
          <w:szCs w:val="32"/>
        </w:rPr>
        <w:t>http://lingnan.sysu.edu.cn/undergraduateprogram/article/581</w:t>
      </w:r>
    </w:p>
    <w:p w:rsidR="008C6C0B" w:rsidRPr="00B74B23" w:rsidRDefault="00A35104" w:rsidP="008C6C0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4B23">
        <w:rPr>
          <w:rFonts w:ascii="仿宋_GB2312" w:eastAsia="仿宋_GB2312" w:hAnsiTheme="minorEastAsia" w:hint="eastAsia"/>
          <w:sz w:val="32"/>
          <w:szCs w:val="32"/>
        </w:rPr>
        <w:t>【</w:t>
      </w:r>
      <w:r w:rsidR="00C96E5E" w:rsidRPr="00B74B23">
        <w:rPr>
          <w:rFonts w:ascii="仿宋_GB2312" w:eastAsia="仿宋_GB2312" w:hAnsiTheme="minorEastAsia" w:hint="eastAsia"/>
          <w:sz w:val="32"/>
          <w:szCs w:val="32"/>
        </w:rPr>
        <w:t>温馨提示</w:t>
      </w:r>
      <w:r w:rsidRPr="00B74B23">
        <w:rPr>
          <w:rFonts w:ascii="仿宋_GB2312" w:eastAsia="仿宋_GB2312" w:hAnsiTheme="minorEastAsia" w:hint="eastAsia"/>
          <w:sz w:val="32"/>
          <w:szCs w:val="32"/>
        </w:rPr>
        <w:t>】一般情况下，学院不会统一通知、安排学生参加讲座，该课程</w:t>
      </w:r>
      <w:r w:rsidR="00186EA4" w:rsidRPr="00B74B23">
        <w:rPr>
          <w:rFonts w:ascii="仿宋_GB2312" w:eastAsia="仿宋_GB2312" w:hAnsiTheme="minorEastAsia" w:hint="eastAsia"/>
          <w:sz w:val="32"/>
          <w:szCs w:val="32"/>
        </w:rPr>
        <w:t>主要</w:t>
      </w:r>
      <w:r w:rsidRPr="00B74B23">
        <w:rPr>
          <w:rFonts w:ascii="仿宋_GB2312" w:eastAsia="仿宋_GB2312" w:hAnsiTheme="minorEastAsia" w:hint="eastAsia"/>
          <w:sz w:val="32"/>
          <w:szCs w:val="32"/>
        </w:rPr>
        <w:t>靠学生自主安排、完成，因此请同学们务必认真查阅以上网页，了解课程规则。</w:t>
      </w:r>
      <w:bookmarkStart w:id="1" w:name="_GoBack"/>
      <w:bookmarkEnd w:id="1"/>
    </w:p>
    <w:sectPr w:rsidR="008C6C0B" w:rsidRPr="00B74B23" w:rsidSect="00B74B23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B7" w:rsidRDefault="006471B7" w:rsidP="00B82427">
      <w:r>
        <w:separator/>
      </w:r>
    </w:p>
  </w:endnote>
  <w:endnote w:type="continuationSeparator" w:id="0">
    <w:p w:rsidR="006471B7" w:rsidRDefault="006471B7" w:rsidP="00B8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B7" w:rsidRDefault="006471B7" w:rsidP="00B82427">
      <w:r>
        <w:separator/>
      </w:r>
    </w:p>
  </w:footnote>
  <w:footnote w:type="continuationSeparator" w:id="0">
    <w:p w:rsidR="006471B7" w:rsidRDefault="006471B7" w:rsidP="00B8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3F9"/>
    <w:multiLevelType w:val="hybridMultilevel"/>
    <w:tmpl w:val="CB4CB258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1627C6"/>
    <w:multiLevelType w:val="hybridMultilevel"/>
    <w:tmpl w:val="01465B3E"/>
    <w:lvl w:ilvl="0" w:tplc="5AAC14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ECE51A3"/>
    <w:multiLevelType w:val="hybridMultilevel"/>
    <w:tmpl w:val="7DB61DC4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DBC204F"/>
    <w:multiLevelType w:val="hybridMultilevel"/>
    <w:tmpl w:val="7A324222"/>
    <w:lvl w:ilvl="0" w:tplc="6CA21A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E84C9D"/>
    <w:multiLevelType w:val="hybridMultilevel"/>
    <w:tmpl w:val="7B4CB91E"/>
    <w:lvl w:ilvl="0" w:tplc="4120D126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6387A69"/>
    <w:multiLevelType w:val="hybridMultilevel"/>
    <w:tmpl w:val="9C1E9370"/>
    <w:lvl w:ilvl="0" w:tplc="E3E0BBEA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F5D2BA7"/>
    <w:multiLevelType w:val="hybridMultilevel"/>
    <w:tmpl w:val="FDB48BBC"/>
    <w:lvl w:ilvl="0" w:tplc="2D742A6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8B6DA7"/>
    <w:multiLevelType w:val="hybridMultilevel"/>
    <w:tmpl w:val="8A5EDF00"/>
    <w:lvl w:ilvl="0" w:tplc="9F18D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8BB1468"/>
    <w:multiLevelType w:val="hybridMultilevel"/>
    <w:tmpl w:val="692EA1EE"/>
    <w:lvl w:ilvl="0" w:tplc="48206CD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690A70F9"/>
    <w:multiLevelType w:val="hybridMultilevel"/>
    <w:tmpl w:val="AADAF1C8"/>
    <w:lvl w:ilvl="0" w:tplc="4F46C80E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1633A47"/>
    <w:multiLevelType w:val="hybridMultilevel"/>
    <w:tmpl w:val="13560F5A"/>
    <w:lvl w:ilvl="0" w:tplc="9236A4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427"/>
    <w:rsid w:val="00005CA9"/>
    <w:rsid w:val="00015291"/>
    <w:rsid w:val="00031B19"/>
    <w:rsid w:val="00041C08"/>
    <w:rsid w:val="00042892"/>
    <w:rsid w:val="00044827"/>
    <w:rsid w:val="00054336"/>
    <w:rsid w:val="00066CC9"/>
    <w:rsid w:val="000778E4"/>
    <w:rsid w:val="00096C5C"/>
    <w:rsid w:val="000A2F85"/>
    <w:rsid w:val="000D000B"/>
    <w:rsid w:val="000D2B46"/>
    <w:rsid w:val="000E4D49"/>
    <w:rsid w:val="000F7BEF"/>
    <w:rsid w:val="001251D3"/>
    <w:rsid w:val="00186EA4"/>
    <w:rsid w:val="001D600C"/>
    <w:rsid w:val="001E19F4"/>
    <w:rsid w:val="001E5A2B"/>
    <w:rsid w:val="001E5D31"/>
    <w:rsid w:val="00201116"/>
    <w:rsid w:val="00206C87"/>
    <w:rsid w:val="002359F9"/>
    <w:rsid w:val="0026386E"/>
    <w:rsid w:val="00266646"/>
    <w:rsid w:val="00274A90"/>
    <w:rsid w:val="002829C5"/>
    <w:rsid w:val="00283AEE"/>
    <w:rsid w:val="002854CA"/>
    <w:rsid w:val="00286746"/>
    <w:rsid w:val="002B2B0D"/>
    <w:rsid w:val="002B60DE"/>
    <w:rsid w:val="002B71E9"/>
    <w:rsid w:val="002E6975"/>
    <w:rsid w:val="00301F2F"/>
    <w:rsid w:val="0030205B"/>
    <w:rsid w:val="003071DC"/>
    <w:rsid w:val="00320030"/>
    <w:rsid w:val="00350650"/>
    <w:rsid w:val="00372872"/>
    <w:rsid w:val="003948D9"/>
    <w:rsid w:val="003C010A"/>
    <w:rsid w:val="003E1756"/>
    <w:rsid w:val="0041043D"/>
    <w:rsid w:val="00422A05"/>
    <w:rsid w:val="00427D13"/>
    <w:rsid w:val="00447D52"/>
    <w:rsid w:val="0047475B"/>
    <w:rsid w:val="0048250A"/>
    <w:rsid w:val="004947CD"/>
    <w:rsid w:val="0049545F"/>
    <w:rsid w:val="004957A2"/>
    <w:rsid w:val="004F3E93"/>
    <w:rsid w:val="004F455F"/>
    <w:rsid w:val="00523B46"/>
    <w:rsid w:val="00556008"/>
    <w:rsid w:val="0056320D"/>
    <w:rsid w:val="00585133"/>
    <w:rsid w:val="0059773F"/>
    <w:rsid w:val="006027BC"/>
    <w:rsid w:val="00605E64"/>
    <w:rsid w:val="00610058"/>
    <w:rsid w:val="006411AD"/>
    <w:rsid w:val="00641DAE"/>
    <w:rsid w:val="006471B7"/>
    <w:rsid w:val="006506C4"/>
    <w:rsid w:val="00672BFB"/>
    <w:rsid w:val="0067680E"/>
    <w:rsid w:val="006956D3"/>
    <w:rsid w:val="006A6A88"/>
    <w:rsid w:val="006F3322"/>
    <w:rsid w:val="00726264"/>
    <w:rsid w:val="0074135A"/>
    <w:rsid w:val="00752573"/>
    <w:rsid w:val="007672EA"/>
    <w:rsid w:val="007A25C4"/>
    <w:rsid w:val="007F08DC"/>
    <w:rsid w:val="00803F8A"/>
    <w:rsid w:val="00812D0A"/>
    <w:rsid w:val="00812FE4"/>
    <w:rsid w:val="008463F7"/>
    <w:rsid w:val="0087025F"/>
    <w:rsid w:val="008802C5"/>
    <w:rsid w:val="00892F07"/>
    <w:rsid w:val="008B2A06"/>
    <w:rsid w:val="008C6C0B"/>
    <w:rsid w:val="008D6EC4"/>
    <w:rsid w:val="008E2AA4"/>
    <w:rsid w:val="008F16A8"/>
    <w:rsid w:val="009157D4"/>
    <w:rsid w:val="00945EAC"/>
    <w:rsid w:val="00951B71"/>
    <w:rsid w:val="00965B38"/>
    <w:rsid w:val="009779A0"/>
    <w:rsid w:val="009A2EB4"/>
    <w:rsid w:val="009C0D96"/>
    <w:rsid w:val="009F17E5"/>
    <w:rsid w:val="00A025E6"/>
    <w:rsid w:val="00A02DB9"/>
    <w:rsid w:val="00A22F0C"/>
    <w:rsid w:val="00A33389"/>
    <w:rsid w:val="00A35104"/>
    <w:rsid w:val="00A52955"/>
    <w:rsid w:val="00A65118"/>
    <w:rsid w:val="00A72ABB"/>
    <w:rsid w:val="00A8008C"/>
    <w:rsid w:val="00A8235E"/>
    <w:rsid w:val="00AC0715"/>
    <w:rsid w:val="00AE152B"/>
    <w:rsid w:val="00B05AF4"/>
    <w:rsid w:val="00B13C7F"/>
    <w:rsid w:val="00B31674"/>
    <w:rsid w:val="00B74B23"/>
    <w:rsid w:val="00B82427"/>
    <w:rsid w:val="00C17D0F"/>
    <w:rsid w:val="00C2294C"/>
    <w:rsid w:val="00C63188"/>
    <w:rsid w:val="00C731D0"/>
    <w:rsid w:val="00C75793"/>
    <w:rsid w:val="00C95156"/>
    <w:rsid w:val="00C96E5E"/>
    <w:rsid w:val="00CB29C1"/>
    <w:rsid w:val="00CC4F48"/>
    <w:rsid w:val="00D0665B"/>
    <w:rsid w:val="00D06743"/>
    <w:rsid w:val="00D07B6B"/>
    <w:rsid w:val="00D15EDD"/>
    <w:rsid w:val="00D17744"/>
    <w:rsid w:val="00D24192"/>
    <w:rsid w:val="00D4089A"/>
    <w:rsid w:val="00D42F98"/>
    <w:rsid w:val="00D54F85"/>
    <w:rsid w:val="00D56613"/>
    <w:rsid w:val="00D57EB1"/>
    <w:rsid w:val="00D6467E"/>
    <w:rsid w:val="00D95A47"/>
    <w:rsid w:val="00D96909"/>
    <w:rsid w:val="00D96D9C"/>
    <w:rsid w:val="00DC07B5"/>
    <w:rsid w:val="00DE72B0"/>
    <w:rsid w:val="00DF2377"/>
    <w:rsid w:val="00E04809"/>
    <w:rsid w:val="00E22734"/>
    <w:rsid w:val="00E52181"/>
    <w:rsid w:val="00E56065"/>
    <w:rsid w:val="00E80F1B"/>
    <w:rsid w:val="00EA08F3"/>
    <w:rsid w:val="00EA5408"/>
    <w:rsid w:val="00EC31C7"/>
    <w:rsid w:val="00ED0AAD"/>
    <w:rsid w:val="00F22956"/>
    <w:rsid w:val="00F27A81"/>
    <w:rsid w:val="00F374CA"/>
    <w:rsid w:val="00F445C3"/>
    <w:rsid w:val="00F86529"/>
    <w:rsid w:val="00FA5ED0"/>
    <w:rsid w:val="00FB7CEF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DA1F"/>
  <w15:docId w15:val="{7618F682-2445-4C83-9A6B-7039A2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D0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0A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42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D0A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05E6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374C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374C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374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374C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374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74C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37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66</cp:revision>
  <dcterms:created xsi:type="dcterms:W3CDTF">2018-12-18T09:34:00Z</dcterms:created>
  <dcterms:modified xsi:type="dcterms:W3CDTF">2023-07-24T11:20:00Z</dcterms:modified>
</cp:coreProperties>
</file>